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9D3038" w:rsidRDefault="009D3038" w:rsidP="009D3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94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5C4152">
        <w:rPr>
          <w:rFonts w:ascii="Times New Roman" w:eastAsia="Times New Roman" w:hAnsi="Times New Roman"/>
          <w:bCs/>
          <w:sz w:val="24"/>
          <w:szCs w:val="24"/>
          <w:lang w:eastAsia="ru-RU"/>
        </w:rPr>
        <w:t>09.12</w:t>
      </w:r>
      <w:r w:rsidR="00C70FF3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  <w:r w:rsidR="007F5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5C4152">
        <w:rPr>
          <w:rFonts w:ascii="Times New Roman" w:eastAsia="Times New Roman" w:hAnsi="Times New Roman"/>
          <w:bCs/>
          <w:sz w:val="24"/>
          <w:szCs w:val="24"/>
          <w:lang w:eastAsia="ru-RU"/>
        </w:rPr>
        <w:t>93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Новоживотинное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FA6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 предоставлени</w:t>
      </w:r>
      <w:r w:rsidR="007767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разрешения на</w:t>
      </w:r>
      <w:r w:rsidR="00C70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отклонение от предельных параметров разрешенного строительства</w:t>
      </w:r>
      <w:r w:rsidR="00714F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реконструкции объектов </w:t>
      </w:r>
      <w:r w:rsidR="00094C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капитального строительства» на земельном </w:t>
      </w:r>
      <w:r w:rsidR="00714F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участке</w:t>
      </w:r>
      <w:r w:rsidR="00C70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кадас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8764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ровым номером 36:25:6945018:5782</w:t>
      </w:r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пл</w:t>
      </w:r>
      <w:r w:rsidR="008764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ощадью 968</w:t>
      </w:r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кв. м., расположенного по адресу: Воронежская область, Рамонский</w:t>
      </w:r>
      <w:r w:rsidR="004577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муниципальный </w:t>
      </w:r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район,</w:t>
      </w:r>
      <w:r w:rsidR="00091C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Новоживотинновское сельское поселение, </w:t>
      </w:r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д. </w:t>
      </w:r>
      <w:proofErr w:type="spellStart"/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8764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ул. Лазурная, 36А, в час</w:t>
      </w:r>
      <w:r w:rsidR="007126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 уменьшения минимального отступа от северо-восточной границы земельного участка до 1,5</w:t>
      </w:r>
      <w:r w:rsidR="006A3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094C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м,</w:t>
      </w:r>
      <w:r w:rsidR="007126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северо-западной границе земельного участка до 1,6</w:t>
      </w:r>
      <w:r w:rsidR="006A3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7126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м.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9D3038" w:rsidP="002C2A4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126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390833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12626" w:rsidRPr="00712626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36:25:6945018:5782, площадью 968 кв. м., расположенного по адресу: Воронежская область, Рамонский муниципальный район,</w:t>
      </w:r>
      <w:r w:rsidR="00091CDD" w:rsidRPr="00091CDD">
        <w:t xml:space="preserve"> </w:t>
      </w:r>
      <w:r w:rsidR="00091CDD" w:rsidRPr="00091CDD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Новоживотинновское сельское поселение</w:t>
      </w:r>
      <w:r w:rsidR="00091CD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12626" w:rsidRPr="00712626">
        <w:rPr>
          <w:rFonts w:ascii="Times New Roman" w:eastAsia="Times New Roman" w:hAnsi="Times New Roman"/>
          <w:sz w:val="24"/>
          <w:szCs w:val="24"/>
          <w:lang w:eastAsia="ru-RU"/>
        </w:rPr>
        <w:t xml:space="preserve"> д. </w:t>
      </w:r>
      <w:proofErr w:type="spellStart"/>
      <w:r w:rsidR="00712626" w:rsidRPr="00712626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712626" w:rsidRPr="00712626">
        <w:rPr>
          <w:rFonts w:ascii="Times New Roman" w:eastAsia="Times New Roman" w:hAnsi="Times New Roman"/>
          <w:sz w:val="24"/>
          <w:szCs w:val="24"/>
          <w:lang w:eastAsia="ru-RU"/>
        </w:rPr>
        <w:t>, ул. Лазурная, 36А, в части уменьшения минимального отступа от северо-восточной границы земельного участка до 1,5</w:t>
      </w:r>
      <w:r w:rsidR="006A3F5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712626" w:rsidRPr="00712626">
        <w:rPr>
          <w:rFonts w:ascii="Times New Roman" w:eastAsia="Times New Roman" w:hAnsi="Times New Roman"/>
          <w:sz w:val="24"/>
          <w:szCs w:val="24"/>
          <w:lang w:eastAsia="ru-RU"/>
        </w:rPr>
        <w:t xml:space="preserve"> м , по северо-западной границе земельного участка до 1,6</w:t>
      </w:r>
      <w:r w:rsidR="006A3F5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12626" w:rsidRPr="00712626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D377D" w:rsidRPr="00CD377D">
        <w:t xml:space="preserve"> </w:t>
      </w:r>
      <w:r w:rsidR="00CD377D">
        <w:rPr>
          <w:rFonts w:ascii="Times New Roman" w:eastAsia="Times New Roman" w:hAnsi="Times New Roman"/>
          <w:sz w:val="24"/>
          <w:szCs w:val="24"/>
          <w:lang w:eastAsia="ru-RU"/>
        </w:rPr>
        <w:t>на 24.12.2024 на 14</w:t>
      </w:r>
      <w:r w:rsidR="00CD377D" w:rsidRPr="00CD377D">
        <w:rPr>
          <w:rFonts w:ascii="Times New Roman" w:eastAsia="Times New Roman" w:hAnsi="Times New Roman"/>
          <w:sz w:val="24"/>
          <w:szCs w:val="24"/>
          <w:lang w:eastAsia="ru-RU"/>
        </w:rPr>
        <w:t xml:space="preserve">-30 ч в здании администрации </w:t>
      </w:r>
      <w:proofErr w:type="spellStart"/>
      <w:r w:rsidR="00CD377D" w:rsidRPr="00CD377D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CD377D" w:rsidRPr="00CD377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Воронежская область, Рамонский район, с. Новоживотинное, ул. Мира, 23А</w:t>
      </w:r>
      <w:r w:rsidR="002C2A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 Суворин Александр Николаевич – глава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Секретарь: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Висторобская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Анна Вячеславовна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 – зам. главы администрации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CD377D">
        <w:rPr>
          <w:rFonts w:ascii="Times New Roman" w:eastAsia="Times New Roman" w:hAnsi="Times New Roman"/>
          <w:bCs/>
          <w:sz w:val="24"/>
          <w:szCs w:val="24"/>
          <w:lang w:eastAsia="ru-RU"/>
        </w:rPr>
        <w:t>23.12</w:t>
      </w:r>
      <w:r w:rsidR="00A360FD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«</w:t>
      </w:r>
      <w:proofErr w:type="spellStart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Новоживотинновский</w:t>
      </w:r>
      <w:proofErr w:type="spellEnd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вестник»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3158"/>
        <w:gridCol w:w="3169"/>
      </w:tblGrid>
      <w:tr w:rsidR="009D3038" w:rsidTr="009D3038">
        <w:tc>
          <w:tcPr>
            <w:tcW w:w="3190" w:type="dxa"/>
            <w:hideMark/>
          </w:tcPr>
          <w:p w:rsidR="009D3038" w:rsidRDefault="00A36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  <w:p w:rsidR="009D3038" w:rsidRDefault="009D30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038" w:rsidRDefault="00A360F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А.Н. Суворин</w:t>
            </w:r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 w:rsidSect="0045779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60BD0"/>
    <w:rsid w:val="00083689"/>
    <w:rsid w:val="00083D6F"/>
    <w:rsid w:val="00084F34"/>
    <w:rsid w:val="00091CDD"/>
    <w:rsid w:val="00094C8D"/>
    <w:rsid w:val="000A4030"/>
    <w:rsid w:val="000B28CE"/>
    <w:rsid w:val="000D0439"/>
    <w:rsid w:val="000D1799"/>
    <w:rsid w:val="000F7DFF"/>
    <w:rsid w:val="00127DD6"/>
    <w:rsid w:val="001553EE"/>
    <w:rsid w:val="001B22C0"/>
    <w:rsid w:val="001E5A57"/>
    <w:rsid w:val="00230AFD"/>
    <w:rsid w:val="002430CD"/>
    <w:rsid w:val="002828EB"/>
    <w:rsid w:val="002B7B16"/>
    <w:rsid w:val="002C0942"/>
    <w:rsid w:val="002C2A4B"/>
    <w:rsid w:val="002C3943"/>
    <w:rsid w:val="00323711"/>
    <w:rsid w:val="00323FDE"/>
    <w:rsid w:val="0033310F"/>
    <w:rsid w:val="00390833"/>
    <w:rsid w:val="003B57F6"/>
    <w:rsid w:val="003E5BC4"/>
    <w:rsid w:val="004237B5"/>
    <w:rsid w:val="00441A30"/>
    <w:rsid w:val="00452607"/>
    <w:rsid w:val="00457795"/>
    <w:rsid w:val="004A31DC"/>
    <w:rsid w:val="004C0CAA"/>
    <w:rsid w:val="004D7A36"/>
    <w:rsid w:val="00501E86"/>
    <w:rsid w:val="00515547"/>
    <w:rsid w:val="005441AF"/>
    <w:rsid w:val="00561300"/>
    <w:rsid w:val="005820D4"/>
    <w:rsid w:val="005B6945"/>
    <w:rsid w:val="005C4152"/>
    <w:rsid w:val="005E6480"/>
    <w:rsid w:val="005F3150"/>
    <w:rsid w:val="006001E3"/>
    <w:rsid w:val="0062185E"/>
    <w:rsid w:val="006244DE"/>
    <w:rsid w:val="00626831"/>
    <w:rsid w:val="00670E12"/>
    <w:rsid w:val="006978AA"/>
    <w:rsid w:val="006A10D2"/>
    <w:rsid w:val="006A3F5B"/>
    <w:rsid w:val="006C0F66"/>
    <w:rsid w:val="006C6F03"/>
    <w:rsid w:val="00701D2A"/>
    <w:rsid w:val="00712626"/>
    <w:rsid w:val="00714FAD"/>
    <w:rsid w:val="007760F7"/>
    <w:rsid w:val="00776735"/>
    <w:rsid w:val="00797D54"/>
    <w:rsid w:val="007A67F7"/>
    <w:rsid w:val="007F50BD"/>
    <w:rsid w:val="00817EC5"/>
    <w:rsid w:val="008522B2"/>
    <w:rsid w:val="008764ED"/>
    <w:rsid w:val="009170A0"/>
    <w:rsid w:val="0093157D"/>
    <w:rsid w:val="009379E9"/>
    <w:rsid w:val="009A1729"/>
    <w:rsid w:val="009D2F08"/>
    <w:rsid w:val="009D3038"/>
    <w:rsid w:val="009D33A3"/>
    <w:rsid w:val="009F05D5"/>
    <w:rsid w:val="00A30529"/>
    <w:rsid w:val="00A360FD"/>
    <w:rsid w:val="00A46E9A"/>
    <w:rsid w:val="00A6180A"/>
    <w:rsid w:val="00AE2177"/>
    <w:rsid w:val="00BD6424"/>
    <w:rsid w:val="00C30EDE"/>
    <w:rsid w:val="00C47EB0"/>
    <w:rsid w:val="00C50B5B"/>
    <w:rsid w:val="00C53837"/>
    <w:rsid w:val="00C54E94"/>
    <w:rsid w:val="00C55D69"/>
    <w:rsid w:val="00C70FF3"/>
    <w:rsid w:val="00C727F0"/>
    <w:rsid w:val="00C84189"/>
    <w:rsid w:val="00CA7F9C"/>
    <w:rsid w:val="00CD377D"/>
    <w:rsid w:val="00CF6949"/>
    <w:rsid w:val="00DF0F24"/>
    <w:rsid w:val="00E0457E"/>
    <w:rsid w:val="00E11477"/>
    <w:rsid w:val="00E50DB8"/>
    <w:rsid w:val="00E813AE"/>
    <w:rsid w:val="00E93113"/>
    <w:rsid w:val="00EC69D2"/>
    <w:rsid w:val="00F0705F"/>
    <w:rsid w:val="00F13C73"/>
    <w:rsid w:val="00F90A5D"/>
    <w:rsid w:val="00FA68BA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1E7C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109</cp:revision>
  <cp:lastPrinted>2024-02-28T05:38:00Z</cp:lastPrinted>
  <dcterms:created xsi:type="dcterms:W3CDTF">2021-12-27T11:21:00Z</dcterms:created>
  <dcterms:modified xsi:type="dcterms:W3CDTF">2024-12-09T07:32:00Z</dcterms:modified>
</cp:coreProperties>
</file>